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D" w:rsidRDefault="00DA44C0" w:rsidP="005F2EBD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Лабораторная работа №5</w:t>
      </w:r>
      <w:r w:rsidR="005F2EBD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5F2EBD" w:rsidRPr="00864CF0" w:rsidRDefault="005F2EBD" w:rsidP="005F2EBD">
      <w:pPr>
        <w:pStyle w:val="a3"/>
        <w:shd w:val="clear" w:color="auto" w:fill="FFFFFF"/>
        <w:spacing w:before="120" w:after="120" w:line="270" w:lineRule="atLeast"/>
        <w:jc w:val="center"/>
        <w:rPr>
          <w:b/>
          <w:bCs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5F2EBD" w:rsidRPr="00864CF0" w:rsidRDefault="005F2EBD" w:rsidP="005F2EBD">
      <w:pPr>
        <w:pStyle w:val="a3"/>
        <w:shd w:val="clear" w:color="auto" w:fill="FFFFFF"/>
        <w:spacing w:before="120" w:after="120" w:line="270" w:lineRule="atLeast"/>
        <w:jc w:val="center"/>
        <w:rPr>
          <w:rStyle w:val="a4"/>
          <w:color w:val="222222"/>
          <w:bdr w:val="none" w:sz="0" w:space="0" w:color="auto" w:frame="1"/>
        </w:rPr>
      </w:pPr>
      <w:r w:rsidRPr="00864CF0">
        <w:rPr>
          <w:b/>
          <w:bCs/>
          <w:color w:val="222222"/>
          <w:bdr w:val="none" w:sz="0" w:space="0" w:color="auto" w:frame="1"/>
        </w:rPr>
        <w:t>Тема 1.5. Технология ремонта зерновых комбайнов.</w:t>
      </w:r>
    </w:p>
    <w:p w:rsidR="005F2EBD" w:rsidRPr="005F2EBD" w:rsidRDefault="005F2EBD" w:rsidP="005F2EBD">
      <w:pPr>
        <w:rPr>
          <w:rFonts w:ascii="Times New Roman" w:hAnsi="Times New Roman" w:cs="Times New Roman"/>
        </w:rPr>
      </w:pPr>
      <w:r w:rsidRPr="005F2EBD">
        <w:rPr>
          <w:rFonts w:ascii="Times New Roman" w:hAnsi="Times New Roman" w:cs="Times New Roman"/>
          <w:b/>
          <w:bCs/>
        </w:rPr>
        <w:t>Цель и содержание работы</w:t>
      </w:r>
      <w:r w:rsidRPr="005F2EBD">
        <w:rPr>
          <w:rFonts w:ascii="Times New Roman" w:hAnsi="Times New Roman" w:cs="Times New Roman"/>
        </w:rPr>
        <w:t>. Закрепить знания по устройству соломотряса и очистке зерноуборочного </w:t>
      </w:r>
      <w:hyperlink r:id="rId5" w:history="1">
        <w:r w:rsidRPr="005F2EBD">
          <w:rPr>
            <w:rStyle w:val="a5"/>
            <w:rFonts w:ascii="Times New Roman" w:hAnsi="Times New Roman" w:cs="Times New Roman"/>
          </w:rPr>
          <w:t>комбайна</w:t>
        </w:r>
      </w:hyperlink>
      <w:r w:rsidRPr="005F2EBD">
        <w:rPr>
          <w:rFonts w:ascii="Times New Roman" w:hAnsi="Times New Roman" w:cs="Times New Roman"/>
        </w:rPr>
        <w:t xml:space="preserve">, полученные на теоретических занятиях. Освоить разборку, сборку и регулировку соломотряса, очистки, механизмов привода соломотряса, грохота с решетным станом и вентилятора однобарабанного комбайна. Изучить особенности конструкций соломотряса и узлов очистки </w:t>
      </w:r>
      <w:proofErr w:type="spellStart"/>
      <w:r w:rsidRPr="005F2EBD">
        <w:rPr>
          <w:rFonts w:ascii="Times New Roman" w:hAnsi="Times New Roman" w:cs="Times New Roman"/>
        </w:rPr>
        <w:t>двухбарабанного</w:t>
      </w:r>
      <w:proofErr w:type="spellEnd"/>
      <w:r w:rsidRPr="005F2EBD">
        <w:rPr>
          <w:rFonts w:ascii="Times New Roman" w:hAnsi="Times New Roman" w:cs="Times New Roman"/>
        </w:rPr>
        <w:t xml:space="preserve"> комбайна.</w:t>
      </w:r>
    </w:p>
    <w:p w:rsidR="005F2EBD" w:rsidRPr="005F2EBD" w:rsidRDefault="005F2EBD" w:rsidP="005F2EBD">
      <w:pPr>
        <w:rPr>
          <w:rFonts w:ascii="Times New Roman" w:hAnsi="Times New Roman" w:cs="Times New Roman"/>
        </w:rPr>
      </w:pPr>
      <w:r w:rsidRPr="005F2EBD">
        <w:rPr>
          <w:rFonts w:ascii="Times New Roman" w:hAnsi="Times New Roman" w:cs="Times New Roman"/>
          <w:b/>
          <w:bCs/>
        </w:rPr>
        <w:t>Оборудование рабочего места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Молотилка комбайна ДОН-1500</w:t>
      </w:r>
      <w:r w:rsidRPr="005F2EBD">
        <w:rPr>
          <w:rFonts w:ascii="Times New Roman" w:hAnsi="Times New Roman" w:cs="Times New Roman"/>
        </w:rPr>
        <w:t xml:space="preserve"> и </w:t>
      </w:r>
      <w:proofErr w:type="spellStart"/>
      <w:r w:rsidRPr="005F2EBD">
        <w:rPr>
          <w:rFonts w:ascii="Times New Roman" w:hAnsi="Times New Roman" w:cs="Times New Roman"/>
        </w:rPr>
        <w:t>двухбарабанная</w:t>
      </w:r>
      <w:proofErr w:type="spellEnd"/>
      <w:r w:rsidRPr="005F2EBD">
        <w:rPr>
          <w:rFonts w:ascii="Times New Roman" w:hAnsi="Times New Roman" w:cs="Times New Roman"/>
        </w:rPr>
        <w:t xml:space="preserve"> молотилка ключи гаечные 8X10, 10X12, 12X14, 14X17, 17X19, 22Х Х24, 32X36; сменные головки 10, 12, 14 (2 шт.), 17, 19 и 22; ключ для круглых гаек; молоток — 2 шт., плоскогубцы комбинированные 150 и 175; </w:t>
      </w:r>
      <w:proofErr w:type="spellStart"/>
      <w:r w:rsidRPr="005F2EBD">
        <w:rPr>
          <w:rFonts w:ascii="Times New Roman" w:hAnsi="Times New Roman" w:cs="Times New Roman"/>
        </w:rPr>
        <w:t>крейцмейсели</w:t>
      </w:r>
      <w:proofErr w:type="spellEnd"/>
      <w:r w:rsidRPr="005F2EBD">
        <w:rPr>
          <w:rFonts w:ascii="Times New Roman" w:hAnsi="Times New Roman" w:cs="Times New Roman"/>
        </w:rPr>
        <w:t xml:space="preserve"> слесарные 5X60° и 8X60°; съемник для клиновых шпонок; выколотка для шпонок;</w:t>
      </w:r>
      <w:proofErr w:type="gramEnd"/>
      <w:r w:rsidRPr="005F2EBD">
        <w:rPr>
          <w:rFonts w:ascii="Times New Roman" w:hAnsi="Times New Roman" w:cs="Times New Roman"/>
        </w:rPr>
        <w:t xml:space="preserve"> съемник для шкивов и звездочек; молоток с медными бойками; отвертка; штангенциркуль ШЦ-1—0,1—125; надставка для ослабления крепления подшипников на валу </w:t>
      </w:r>
      <w:proofErr w:type="spellStart"/>
      <w:r w:rsidRPr="005F2EBD">
        <w:rPr>
          <w:rFonts w:ascii="Times New Roman" w:hAnsi="Times New Roman" w:cs="Times New Roman"/>
        </w:rPr>
        <w:t>d</w:t>
      </w:r>
      <w:proofErr w:type="spellEnd"/>
      <w:r w:rsidRPr="005F2EBD">
        <w:rPr>
          <w:rFonts w:ascii="Times New Roman" w:hAnsi="Times New Roman" w:cs="Times New Roman"/>
        </w:rPr>
        <w:t>—12 мм; /=160 мм; напильник; кернер; линейки 1—200 и 1—500; рулетка РС-10; щупы 2 шт. № 3 и 2 шт. — № 4.</w:t>
      </w:r>
    </w:p>
    <w:p w:rsidR="00FC1F18" w:rsidRDefault="005F2EBD" w:rsidP="00FC1F18">
      <w:pPr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r w:rsidRPr="005F2EBD">
        <w:rPr>
          <w:rStyle w:val="a4"/>
          <w:rFonts w:ascii="Times New Roman" w:hAnsi="Times New Roman" w:cs="Times New Roman"/>
          <w:color w:val="222222"/>
          <w:sz w:val="24"/>
          <w:szCs w:val="24"/>
        </w:rPr>
        <w:t>Последовательность выполнения работы</w:t>
      </w:r>
      <w:r>
        <w:rPr>
          <w:rStyle w:val="a4"/>
          <w:rFonts w:ascii="Times New Roman" w:hAnsi="Times New Roman" w:cs="Times New Roman"/>
          <w:color w:val="222222"/>
          <w:sz w:val="24"/>
          <w:szCs w:val="24"/>
        </w:rPr>
        <w:t>.</w:t>
      </w:r>
    </w:p>
    <w:p w:rsidR="005F2EBD" w:rsidRPr="005F2EBD" w:rsidRDefault="005F2EBD" w:rsidP="00FC1F18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C1F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Разборка соломотряса и очистки комбайна </w:t>
      </w:r>
      <w:r w:rsidR="00FC1F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ДОН-1500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Выполнить подготовительные работы для доступа к снятию соломотряса, решет, грохота и вентилятора очистки.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Ослабить натяжение цепи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соломотряса, найти соединительное звено, разъединить его и снять цепь.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Ослабить натяжение и снять клиновые ремни привода коленчатого вала соломотряса, колебательного вала очистки, привода крылача вентилятора и нижний ремень вариатора ходовой части.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Отвернуть гайку,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выпрессовать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шпонку крепления рычага на оси и снять вариатор вентилятора в сборе с тягой и рычагом механизма регулировки.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Выпрессовать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шпонки и снять приводные шкивы колебательного вала и вентилятора очистки.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и снять кронштейн, к которому крепится нижний щиток ограждения на правой панели молотилки.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Снять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половонабиватель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для чего вынуть шплинты и сместить влево и вправо подвески гребенки на трубе; отвернуть гайки, вынуть болты и снять трубу с подвесками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половонабивателя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отвернуть гайки, вынуть болты и снять нижние и задние боковины панелей молотилки; освободить крепление корпусов подшипников к кронштейнам панелей молотилки и снять коленчатый вал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половонабивателя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вместе со звездочкой, гребенкой и подшипниками;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отвернуть гайки, вынуть болты и снять лоток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половонабивателя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F2EBD" w:rsidRPr="005F2EBD" w:rsidRDefault="005F2EBD" w:rsidP="005F2EBD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Освободить крепление и снять натяжной шкив ременной передачи на вал 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заднего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контрпривода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F2EBD" w:rsidRPr="00FC1F18" w:rsidRDefault="005F2EBD" w:rsidP="005F2EBD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089D" w:rsidRDefault="004E089D" w:rsidP="00FC1F18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2EBD" w:rsidRPr="005F2EBD" w:rsidRDefault="005F2EBD" w:rsidP="00FC1F18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1F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Разобрать соломотряс молотилки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F2EBD" w:rsidRPr="005F2EBD" w:rsidRDefault="005F2EBD" w:rsidP="005F2EBD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вынуть болты с полукруглыми головками, снять клавиши соломотряса 2 (см. рис. 47) с корпусов подшипников коленчатых валов 1 и 8 и вывести их из молотилки.</w:t>
      </w:r>
    </w:p>
    <w:p w:rsidR="005F2EBD" w:rsidRPr="005F2EBD" w:rsidRDefault="005F2EBD" w:rsidP="005F2EBD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и снять передний фартук 3 соломотряса.</w:t>
      </w:r>
    </w:p>
    <w:p w:rsidR="005F2EBD" w:rsidRPr="005F2EBD" w:rsidRDefault="005F2EBD" w:rsidP="005F2EBD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Выпрессовать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шпонку 13 (рис. 48) и снять шкив 14 с ведущего коленчатого вала 15. Снять крышки и ослабить крепление подшипников 1 на концах валов 3 и 15.</w:t>
      </w:r>
    </w:p>
    <w:p w:rsidR="005F2EBD" w:rsidRPr="005F2EBD" w:rsidRDefault="005F2EBD" w:rsidP="005F2EBD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Освободить крепление корпусов подшипников 2 к кронштейнам панелей молотилок, снять корпуса в сборе с подшипниками и вынуть поочередно из молотилки коленчатые валы.</w:t>
      </w:r>
    </w:p>
    <w:p w:rsidR="005F2EBD" w:rsidRPr="005F2EBD" w:rsidRDefault="005F2EBD" w:rsidP="005F2EBD">
      <w:pPr>
        <w:numPr>
          <w:ilvl w:val="0"/>
          <w:numId w:val="2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на одном из крайних подшипников ведомого вала 3 гайки, вынуть болты 10, снять шайбы 4, прокладки 5 и 9, ослабить крепление подшипников 8 на шейке вала, отвернуть круглую гайку на конусной втулке и снять с вала прокладки 5, 9, корпус 6 в сборе с подшипником 8 и амортизатором 7 и шайбу 4.</w:t>
      </w:r>
      <w:proofErr w:type="gramEnd"/>
    </w:p>
    <w:p w:rsidR="005F2EBD" w:rsidRPr="005F2EBD" w:rsidRDefault="005F2EBD" w:rsidP="00FC1F18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1F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решета и грохот очистки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F2EBD" w:rsidRPr="005F2EBD" w:rsidRDefault="005F2EBD" w:rsidP="005F2EBD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Вынуть верхнее решето с удлинителем грохота, для чего отвернуть гайки, вынуть болты и снять щиток 10 (рис. 49) с регулировочными штангами; освободить хомуты 11 и вынуть регулировочные штанги 12 с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маховичками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и 7 и со шкалами S; отвернуть гайки, вынуть болты 13 (рис. 50) крепления удлинителя и решета к раме грохота 10 и вывести верхнее решето из пазов рамы грохота в сборе с удлинителем.</w:t>
      </w:r>
    </w:p>
    <w:p w:rsidR="005F2EBD" w:rsidRPr="005F2EBD" w:rsidRDefault="005F2EBD" w:rsidP="005F2EBD">
      <w:pPr>
        <w:numPr>
          <w:ilvl w:val="0"/>
          <w:numId w:val="3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При наличии времени отвернуть гайки, вынуть болты, снять планки 7 и 9 (рис. 51), делитель 8, разобрать удлинитель, решето 11 и винтовой механизм регулировки наклона гребенок.</w:t>
      </w:r>
    </w:p>
    <w:p w:rsidR="005F2EBD" w:rsidRPr="005F2EBD" w:rsidRDefault="005F2EBD" w:rsidP="005F2EBD">
      <w:pPr>
        <w:numPr>
          <w:ilvl w:val="0"/>
          <w:numId w:val="3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Снять и разобрать грохот: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расшплинтовать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трубчатые пальцы 2 (см. рис. 50) передних подвесок грохота, отвернуть гайки и вынуть болты 4, ослабить крепление стяжных болтов 18, снять шайбы и вывести кронштейны 3 из подвесок 1\ отвернуть гайки 6 (рис. 52) на шпильках 3, снять крышки 5, вывернуть винты и снять крышки с шатунов грохота;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отсоединить фартук 16 (см. рис. 50) от кожуха вентилятора очистки; ослабить стяжные болты 16 (см. рис. 51) на вилках 17 задней подвески грохота, освободить крепление фланца трубы подвески 23 к правой панели, выбить трубу в правую сторону молотилки и вывести из комбайна раму грохота 10 (см. рис. 50) в сборе со ступенчатой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стрясной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доской 9;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вынуть шплинты, отвернуть корончатые гайки, выбить специальные болты 14 и отделить раму верхнего решета; отвернуть гайки, вынуть болты и снять решетку 15.</w:t>
      </w:r>
    </w:p>
    <w:p w:rsidR="005F2EBD" w:rsidRPr="005F2EBD" w:rsidRDefault="005F2EBD" w:rsidP="005F2EBD">
      <w:pPr>
        <w:numPr>
          <w:ilvl w:val="0"/>
          <w:numId w:val="3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Вынуть нижнее решето очистки, для чего ослабить крепление и опустить в крайнее нижнее положение скатную доску колосового шнека; отвернуть гайки 7 (рис. 53) через лючки в панелях молотилки и вынуть болты 8 крепления решета в передней части; вынуть задние болты крепления, отвернув гайки 5, и снять решето 3 в сборе и отражатель с остова 6 решетного стана очистки.</w:t>
      </w:r>
      <w:proofErr w:type="gramEnd"/>
    </w:p>
    <w:p w:rsidR="005F2EBD" w:rsidRPr="005F2EBD" w:rsidRDefault="005F2EBD" w:rsidP="00FC1F18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1F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 и разобрать вентилятор очистки</w:t>
      </w: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F2EBD" w:rsidRPr="005F2EBD" w:rsidRDefault="005F2EBD" w:rsidP="005F2EBD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гайки, вынуть болты крепления кронштейнов 4 и 7 (рис. 54) и кожуха 6 к раме молотилки и к кожуху зернового шнека и вывести вентилятор в сборе из-под рамы молотилки в правую сторону.</w:t>
      </w:r>
    </w:p>
    <w:p w:rsidR="005F2EBD" w:rsidRPr="005F2EBD" w:rsidRDefault="005F2EBD" w:rsidP="005F2EBD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Вывернуть болты и снять щитки 1 и 10. Отвернуть гайки, снять крышки подшипников 2 и 9, упорное кольцо и ослабить крепление конусных втулок на валу 16 крылача вентилятора. Освободить крепление и снять корпуса подшипников 3 и 8 в сборе с кронштейнами 4 и 7.</w:t>
      </w:r>
    </w:p>
    <w:p w:rsidR="005F2EBD" w:rsidRPr="005F2EBD" w:rsidRDefault="005F2EBD" w:rsidP="005F2EBD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Освободить крепление, снять левую боковину 5 и вывести крылач в сборе из кожуха 6 вентилятора.</w:t>
      </w:r>
    </w:p>
    <w:p w:rsidR="005F2EBD" w:rsidRPr="005F2EBD" w:rsidRDefault="005F2EBD" w:rsidP="005F2EBD">
      <w:pPr>
        <w:numPr>
          <w:ilvl w:val="0"/>
          <w:numId w:val="6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Отвернуть гайки, вынуть болты, снять лопасти 15, распорные и балансировочные планки 14 к 13 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планки крепления лопастей 12. Выбить шпонки и снять с вала 16 ступицы 17.</w:t>
      </w:r>
    </w:p>
    <w:p w:rsidR="005F2EBD" w:rsidRPr="00FC1F18" w:rsidRDefault="005F2EBD" w:rsidP="00FC1F18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После разборки соломотряса и очистки внимательно осмотреть и проверить состояние демонтированных узлов и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деталей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.Г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ребенки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клавиш соломотряса должны быть взаимно параллельными. Допустимая ширина щели между ними 20 ± 1 мм. Погнутости рабочей поверхности гребенок увеличивают потери свободного зерна в солому, поэтому их необходимо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выправить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.У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длинители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гребенок не должны иметь изгибов или изломов, а сварные швы —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трещин.Козырьки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чешуйчатые решетки клавиш не должны иметь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смятий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изломов, а днища и боковины — больших прогибов. Смятые козырьки и чешуйчатые решетки следует выпрямить, а боковины и днища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подрихтовать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так, чтобы глубина прогибов не превышала 2,0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мм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ластины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крепления клавиш к подшипникам коленчатых валов должны быть прочно прикреплены к днищам клавиш. Если при постукивании молотком по кронштейнам издается дребезжащий звук, то следует найти и переклепать ослабленные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заклепки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оленчатые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валы 3 и 15 (см. рис. 48) не должны иметь изгибов и скручиваний, а поверхности валов под конусными втулками подшипников 1,8 и 18 —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задиров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рисок. Минимально допустимый диаметр валов под втулками подшипников 29,70 мм, а под шкивом 14 — 29,80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мм</w:t>
      </w:r>
      <w:proofErr w:type="gram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ри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большем износе коленчатые валы подлежат замене.</w:t>
      </w:r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Допустимый износ поверхности канавки шкива и паза коленчатого вала под шпонку 13 по глубине не более 0,60 мм, по ширине 0,30 мм, предельный износ поверхности корпусов 2,6 и 17 под обоймами шарикоподшипников 1,8 и 18 — 0,02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мм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одшипники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8 и 18 должны быть прочно закреплены на шейках коленчатых валов 3 и 15. При необходимости следует затянуть гайки на конусных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втулках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.Н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а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стрясной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доске 9 (см. рис. 50) грохота допускаются плавные прогибы и вмятины до 2 мм глубиной на расстоянии не менее 100 мм друг от друга и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непрямолинейность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гребней не более 3 мм. При наличии трещин, пробоин, больших прогибов и вмятин, износа или отрыва переднего и боковых отливов ступенчатую доску следует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заменить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онцы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пальцев гребенки не должны иметь трещин и изломов и находиться в одной плоскости. Отклонение пальцев допускается не более 3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мм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ама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6 (см. рис. 51) верхнего решета не должна иметь перекоса и трещин в сварных швах. Концы гребенок решет очистки должны находиться в одной плоскости с отклонением не более 3 мм. Допустимый прогиб осей гребенок по всей длине не более 2 мм.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Непря-молинейность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или поломка осей гребенок, а также отрыв гребенок решет и удлинителя грохота от осей 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недопустимы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Неплоскостность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днища и боковин решетного стана возможна не более 3 мм, а лопастей 15 (см. рис. 54) вентилятора — 4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мм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оверхности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колебательного вала и вала вентилятора очистки под уплотнения и под приводные шкивы, а также диаметры отверстий приводных шкивов, размеры пазов и шпоночных канавок по глубине и по ширине должны отвечать таким же требованиям, как и коленчатые валы и приводной шкив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соломотряса</w:t>
      </w:r>
      <w:proofErr w:type="gram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FC1F18">
        <w:rPr>
          <w:rFonts w:ascii="Times New Roman" w:hAnsi="Times New Roman" w:cs="Times New Roman"/>
          <w:color w:val="222222"/>
          <w:sz w:val="24"/>
          <w:szCs w:val="24"/>
        </w:rPr>
        <w:t>ожух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6 и боковины 5 вентилятора не должны иметь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трещив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* пробоин и вмятин глубиной более 4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мм.Конусная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поверхность среднего диска вариатора вентилятора должна быть гладкой, а глубина износа поверхности — не более 0,60 </w:t>
      </w:r>
      <w:proofErr w:type="spellStart"/>
      <w:r w:rsidRPr="00FC1F18">
        <w:rPr>
          <w:rFonts w:ascii="Times New Roman" w:hAnsi="Times New Roman" w:cs="Times New Roman"/>
          <w:color w:val="222222"/>
          <w:sz w:val="24"/>
          <w:szCs w:val="24"/>
        </w:rPr>
        <w:t>мм.Проверить</w:t>
      </w:r>
      <w:proofErr w:type="spellEnd"/>
      <w:r w:rsidRPr="00FC1F18">
        <w:rPr>
          <w:rFonts w:ascii="Times New Roman" w:hAnsi="Times New Roman" w:cs="Times New Roman"/>
          <w:color w:val="222222"/>
          <w:sz w:val="24"/>
          <w:szCs w:val="24"/>
        </w:rPr>
        <w:t xml:space="preserve"> состояние передних подвесок 1 (см. рис. 50) трубчатых пальцев 2 и кронштейнов 3, двуплечих рычагов 14 и винтов 15 (см. рис. 51) механизмов регулировки наклона гребенок решет. Осмотреть шатуны 22, вилки 17,</w:t>
      </w:r>
      <w:r w:rsidRPr="00FC1F1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6" w:history="1">
        <w:r w:rsidRPr="00FC1F18">
          <w:rPr>
            <w:rStyle w:val="a5"/>
            <w:rFonts w:ascii="Times New Roman" w:hAnsi="Times New Roman" w:cs="Times New Roman"/>
            <w:color w:val="6C8FAF"/>
            <w:sz w:val="24"/>
            <w:szCs w:val="24"/>
            <w:u w:val="none"/>
            <w:bdr w:val="none" w:sz="0" w:space="0" w:color="auto" w:frame="1"/>
          </w:rPr>
          <w:t>втулки</w:t>
        </w:r>
      </w:hyperlink>
      <w:r w:rsidRPr="00FC1F1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C1F18">
        <w:rPr>
          <w:rFonts w:ascii="Times New Roman" w:hAnsi="Times New Roman" w:cs="Times New Roman"/>
          <w:color w:val="222222"/>
          <w:sz w:val="24"/>
          <w:szCs w:val="24"/>
        </w:rPr>
        <w:t>19, манжеты 20 и подшипники 21 задних подвесок грохота, а также планки 5, 7 и 9 и делители 8 решет. Негодные детали, болты и гайки с нарушенной резьбой заменить и приступить к сборке и установке на молотилку разобранных узлов.</w:t>
      </w:r>
    </w:p>
    <w:p w:rsidR="005F2EBD" w:rsidRPr="005F2EBD" w:rsidRDefault="005F2EBD" w:rsidP="005F2EBD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1F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>риводной</w:t>
      </w:r>
      <w:proofErr w:type="spellEnd"/>
      <w:r w:rsidRPr="005F2E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шкив 14 должен иметь диаметр отверстия под коленчатый вал соломотряса не более 30,20 мм.</w:t>
      </w:r>
    </w:p>
    <w:p w:rsidR="005F2EBD" w:rsidRPr="005F2EBD" w:rsidRDefault="005F2EBD" w:rsidP="005F2EBD">
      <w:pPr>
        <w:rPr>
          <w:rFonts w:ascii="Times New Roman" w:hAnsi="Times New Roman" w:cs="Times New Roman"/>
          <w:sz w:val="24"/>
          <w:szCs w:val="24"/>
        </w:rPr>
      </w:pPr>
    </w:p>
    <w:sectPr w:rsidR="005F2EBD" w:rsidRPr="005F2EBD" w:rsidSect="009A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06"/>
    <w:multiLevelType w:val="multilevel"/>
    <w:tmpl w:val="254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6741"/>
    <w:multiLevelType w:val="multilevel"/>
    <w:tmpl w:val="0C80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205CE"/>
    <w:multiLevelType w:val="multilevel"/>
    <w:tmpl w:val="A2D6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44264"/>
    <w:multiLevelType w:val="multilevel"/>
    <w:tmpl w:val="888A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9655C"/>
    <w:multiLevelType w:val="multilevel"/>
    <w:tmpl w:val="799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41903"/>
    <w:multiLevelType w:val="multilevel"/>
    <w:tmpl w:val="78E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EBD"/>
    <w:rsid w:val="004E089D"/>
    <w:rsid w:val="005F2EBD"/>
    <w:rsid w:val="009A583A"/>
    <w:rsid w:val="00DA44C0"/>
    <w:rsid w:val="00F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EBD"/>
    <w:rPr>
      <w:b/>
      <w:bCs/>
    </w:rPr>
  </w:style>
  <w:style w:type="character" w:styleId="a5">
    <w:name w:val="Hyperlink"/>
    <w:basedOn w:val="a0"/>
    <w:uiPriority w:val="99"/>
    <w:unhideWhenUsed/>
    <w:rsid w:val="005F2E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teh.ru/mess119.htm" TargetMode="External"/><Relationship Id="rId5" Type="http://schemas.openxmlformats.org/officeDocument/2006/relationships/hyperlink" Target="http://sxteh.ru/mess12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4</cp:revision>
  <dcterms:created xsi:type="dcterms:W3CDTF">2015-12-03T05:40:00Z</dcterms:created>
  <dcterms:modified xsi:type="dcterms:W3CDTF">2015-12-03T06:18:00Z</dcterms:modified>
</cp:coreProperties>
</file>